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9CD03" w14:textId="77777777" w:rsidR="007D3A07" w:rsidRDefault="007D3A07" w:rsidP="00775CF3">
      <w:pPr>
        <w:jc w:val="center"/>
        <w:rPr>
          <w:b/>
          <w:bCs/>
        </w:rPr>
      </w:pPr>
      <w:r w:rsidRPr="007D3A07">
        <w:rPr>
          <w:b/>
          <w:bCs/>
        </w:rPr>
        <w:t>Letter of Authorization</w:t>
      </w:r>
    </w:p>
    <w:p w14:paraId="69BBF8DC" w14:textId="263A3040" w:rsidR="00775CF3" w:rsidRPr="00C40D5A" w:rsidRDefault="007D3A07" w:rsidP="00775CF3">
      <w:pPr>
        <w:jc w:val="center"/>
        <w:rPr>
          <w:b/>
          <w:bCs/>
        </w:rPr>
      </w:pPr>
      <w:r w:rsidRPr="007D3A07">
        <w:rPr>
          <w:b/>
          <w:bCs/>
        </w:rPr>
        <w:t>Use of Brand Assets by Third Party (BPO)</w:t>
      </w:r>
    </w:p>
    <w:p w14:paraId="6B46EC75" w14:textId="77777777" w:rsidR="00775CF3" w:rsidRDefault="00775CF3" w:rsidP="00775CF3"/>
    <w:p w14:paraId="1AEA2ADC" w14:textId="77777777" w:rsidR="00775CF3" w:rsidRDefault="00775CF3" w:rsidP="00775CF3"/>
    <w:p w14:paraId="247AF232" w14:textId="54E75E30" w:rsidR="00775CF3" w:rsidRPr="00C40D5A" w:rsidRDefault="00DB463A" w:rsidP="007D3A07">
      <w:pPr>
        <w:jc w:val="right"/>
      </w:pPr>
      <w:r>
        <w:t>MM</w:t>
      </w:r>
      <w:r w:rsidR="00775CF3" w:rsidRPr="00C40D5A">
        <w:t>/</w:t>
      </w:r>
      <w:r>
        <w:t>DD</w:t>
      </w:r>
      <w:r w:rsidR="00775CF3" w:rsidRPr="00C40D5A">
        <w:t>/</w:t>
      </w:r>
      <w:r>
        <w:t>YYYY</w:t>
      </w:r>
    </w:p>
    <w:p w14:paraId="1BAA2B74" w14:textId="77777777" w:rsidR="00775CF3" w:rsidRDefault="00775CF3" w:rsidP="00775CF3"/>
    <w:p w14:paraId="6A51B8F6" w14:textId="77777777" w:rsidR="00775CF3" w:rsidRPr="00C40D5A" w:rsidRDefault="00775CF3" w:rsidP="00775CF3">
      <w:r w:rsidRPr="00C40D5A">
        <w:t>Dear/To Whom it May Concern:</w:t>
      </w:r>
    </w:p>
    <w:p w14:paraId="5C319B91" w14:textId="77777777" w:rsidR="00775CF3" w:rsidRDefault="00775CF3" w:rsidP="00775CF3"/>
    <w:p w14:paraId="39C28F6F" w14:textId="665C7C46" w:rsidR="00775CF3" w:rsidRPr="002B3777" w:rsidRDefault="00787398" w:rsidP="002B3777">
      <w:pPr>
        <w:jc w:val="both"/>
      </w:pPr>
      <w:r w:rsidRPr="002B3777">
        <w:t>This Letter of Authorization ("LOA") serves as confirmation that the undersigned organization (“BCID Customer”) authorizes the below third-party service provider (“Authorized BPO”) to act on its behalf to submit and manage Branded Calling ID (“BCID”) applications within the BCID ecosystem, including use of branding assets and telephone numbers (“TNs”) associated with the BCID Service.</w:t>
      </w:r>
    </w:p>
    <w:p w14:paraId="16F60836" w14:textId="77777777" w:rsidR="00787398" w:rsidRDefault="00787398" w:rsidP="002B3777">
      <w:pPr>
        <w:jc w:val="both"/>
      </w:pPr>
    </w:p>
    <w:p w14:paraId="1CFBA5F2" w14:textId="77777777" w:rsidR="003914BB" w:rsidRDefault="003914BB" w:rsidP="002B3777">
      <w:pPr>
        <w:jc w:val="both"/>
        <w:rPr>
          <w:b/>
          <w:bCs/>
        </w:rPr>
      </w:pPr>
      <w:r w:rsidRPr="003914BB">
        <w:rPr>
          <w:b/>
          <w:bCs/>
        </w:rPr>
        <w:t>Section 1: BCID Customer (Enterprise) Information</w:t>
      </w:r>
    </w:p>
    <w:p w14:paraId="6EF48333" w14:textId="77777777" w:rsidR="003914BB" w:rsidRPr="003914BB" w:rsidRDefault="003914BB" w:rsidP="002B3777">
      <w:pPr>
        <w:jc w:val="both"/>
        <w:rPr>
          <w:b/>
          <w:bCs/>
        </w:rPr>
      </w:pPr>
    </w:p>
    <w:p w14:paraId="7D1A0383" w14:textId="18B81DD9" w:rsidR="003914BB" w:rsidRPr="003914BB" w:rsidRDefault="003914BB" w:rsidP="002B3777">
      <w:pPr>
        <w:numPr>
          <w:ilvl w:val="0"/>
          <w:numId w:val="2"/>
        </w:numPr>
        <w:jc w:val="both"/>
        <w:rPr>
          <w:b/>
          <w:bCs/>
        </w:rPr>
      </w:pPr>
      <w:r w:rsidRPr="003914BB">
        <w:rPr>
          <w:b/>
          <w:bCs/>
        </w:rPr>
        <w:t>Business Name:</w:t>
      </w:r>
      <w:r>
        <w:rPr>
          <w:b/>
          <w:bCs/>
        </w:rPr>
        <w:t xml:space="preserve"> </w:t>
      </w:r>
    </w:p>
    <w:p w14:paraId="6A05BE2F" w14:textId="77777777" w:rsidR="003914BB" w:rsidRPr="003914BB" w:rsidRDefault="003914BB" w:rsidP="002B3777">
      <w:pPr>
        <w:numPr>
          <w:ilvl w:val="0"/>
          <w:numId w:val="2"/>
        </w:numPr>
        <w:jc w:val="both"/>
        <w:rPr>
          <w:b/>
          <w:bCs/>
        </w:rPr>
      </w:pPr>
      <w:r w:rsidRPr="003914BB">
        <w:rPr>
          <w:b/>
          <w:bCs/>
        </w:rPr>
        <w:t>Authorized Contact Name:</w:t>
      </w:r>
    </w:p>
    <w:p w14:paraId="795E0C2E" w14:textId="77777777" w:rsidR="003914BB" w:rsidRPr="003914BB" w:rsidRDefault="003914BB" w:rsidP="002B3777">
      <w:pPr>
        <w:numPr>
          <w:ilvl w:val="0"/>
          <w:numId w:val="2"/>
        </w:numPr>
        <w:jc w:val="both"/>
        <w:rPr>
          <w:b/>
          <w:bCs/>
        </w:rPr>
      </w:pPr>
      <w:r w:rsidRPr="003914BB">
        <w:rPr>
          <w:b/>
          <w:bCs/>
        </w:rPr>
        <w:t>Authorized Contact Email:</w:t>
      </w:r>
    </w:p>
    <w:p w14:paraId="28062B43" w14:textId="77777777" w:rsidR="003914BB" w:rsidRPr="003914BB" w:rsidRDefault="003914BB" w:rsidP="002B3777">
      <w:pPr>
        <w:numPr>
          <w:ilvl w:val="0"/>
          <w:numId w:val="2"/>
        </w:numPr>
        <w:jc w:val="both"/>
        <w:rPr>
          <w:b/>
          <w:bCs/>
        </w:rPr>
      </w:pPr>
      <w:r w:rsidRPr="003914BB">
        <w:rPr>
          <w:b/>
          <w:bCs/>
        </w:rPr>
        <w:t>Authorized Contact Job Title:</w:t>
      </w:r>
    </w:p>
    <w:p w14:paraId="0FB66835" w14:textId="77777777" w:rsidR="003914BB" w:rsidRPr="003914BB" w:rsidRDefault="003914BB" w:rsidP="002B3777">
      <w:pPr>
        <w:numPr>
          <w:ilvl w:val="0"/>
          <w:numId w:val="2"/>
        </w:numPr>
        <w:jc w:val="both"/>
        <w:rPr>
          <w:b/>
          <w:bCs/>
        </w:rPr>
      </w:pPr>
      <w:r w:rsidRPr="003914BB">
        <w:rPr>
          <w:b/>
          <w:bCs/>
        </w:rPr>
        <w:t>Physical Service Address:</w:t>
      </w:r>
    </w:p>
    <w:p w14:paraId="63C87BF0" w14:textId="77777777" w:rsidR="003914BB" w:rsidRPr="003914BB" w:rsidRDefault="003914BB" w:rsidP="002B3777">
      <w:pPr>
        <w:numPr>
          <w:ilvl w:val="0"/>
          <w:numId w:val="2"/>
        </w:numPr>
        <w:jc w:val="both"/>
        <w:rPr>
          <w:b/>
          <w:bCs/>
        </w:rPr>
      </w:pPr>
      <w:r w:rsidRPr="003914BB">
        <w:rPr>
          <w:b/>
          <w:bCs/>
        </w:rPr>
        <w:t>Current Provider (if known):</w:t>
      </w:r>
    </w:p>
    <w:p w14:paraId="2D2A567E" w14:textId="77777777" w:rsidR="00787398" w:rsidRDefault="00787398" w:rsidP="002B3777">
      <w:pPr>
        <w:jc w:val="both"/>
      </w:pPr>
    </w:p>
    <w:p w14:paraId="7AD87296" w14:textId="77777777" w:rsidR="00C23E96" w:rsidRDefault="00C23E96" w:rsidP="002B3777">
      <w:pPr>
        <w:jc w:val="both"/>
        <w:rPr>
          <w:b/>
          <w:bCs/>
        </w:rPr>
      </w:pPr>
      <w:r w:rsidRPr="00C23E96">
        <w:rPr>
          <w:b/>
          <w:bCs/>
        </w:rPr>
        <w:t>Section 2: Authorized BPO Information</w:t>
      </w:r>
    </w:p>
    <w:p w14:paraId="48960E8B" w14:textId="77777777" w:rsidR="00C23E96" w:rsidRPr="00C23E96" w:rsidRDefault="00C23E96" w:rsidP="002B3777">
      <w:pPr>
        <w:jc w:val="both"/>
        <w:rPr>
          <w:b/>
          <w:bCs/>
        </w:rPr>
      </w:pPr>
    </w:p>
    <w:p w14:paraId="5CB0CDEA" w14:textId="77777777" w:rsidR="00C23E96" w:rsidRPr="00C23E96" w:rsidRDefault="00C23E96" w:rsidP="002B3777">
      <w:pPr>
        <w:numPr>
          <w:ilvl w:val="0"/>
          <w:numId w:val="3"/>
        </w:numPr>
        <w:jc w:val="both"/>
      </w:pPr>
      <w:r w:rsidRPr="00C23E96">
        <w:rPr>
          <w:b/>
          <w:bCs/>
        </w:rPr>
        <w:t>BPO Company Name:</w:t>
      </w:r>
    </w:p>
    <w:p w14:paraId="05D879BB" w14:textId="77777777" w:rsidR="00C23E96" w:rsidRPr="00C23E96" w:rsidRDefault="00C23E96" w:rsidP="002B3777">
      <w:pPr>
        <w:numPr>
          <w:ilvl w:val="0"/>
          <w:numId w:val="3"/>
        </w:numPr>
        <w:jc w:val="both"/>
      </w:pPr>
      <w:r w:rsidRPr="00C23E96">
        <w:rPr>
          <w:b/>
          <w:bCs/>
        </w:rPr>
        <w:t>BPO Contact Name:</w:t>
      </w:r>
    </w:p>
    <w:p w14:paraId="5CC2A7BD" w14:textId="77777777" w:rsidR="00C23E96" w:rsidRPr="00C23E96" w:rsidRDefault="00C23E96" w:rsidP="002B3777">
      <w:pPr>
        <w:numPr>
          <w:ilvl w:val="0"/>
          <w:numId w:val="3"/>
        </w:numPr>
        <w:jc w:val="both"/>
      </w:pPr>
      <w:r w:rsidRPr="00C23E96">
        <w:rPr>
          <w:b/>
          <w:bCs/>
        </w:rPr>
        <w:t>BPO Contact Email:</w:t>
      </w:r>
    </w:p>
    <w:p w14:paraId="2ECC835B" w14:textId="77777777" w:rsidR="00C23E96" w:rsidRPr="00C23E96" w:rsidRDefault="00C23E96" w:rsidP="002B3777">
      <w:pPr>
        <w:jc w:val="both"/>
      </w:pPr>
    </w:p>
    <w:p w14:paraId="32A9EF54" w14:textId="4A8AFDDE" w:rsidR="00C23E96" w:rsidRPr="00C23E96" w:rsidRDefault="00C23E96" w:rsidP="002B3777">
      <w:pPr>
        <w:jc w:val="both"/>
      </w:pPr>
      <w:r w:rsidRPr="00C23E96">
        <w:t>The above entity is authorized to act on behalf of BCID Customer in the submission of BCID application materials, including but not limited to telephone number records and branding assets</w:t>
      </w:r>
      <w:r w:rsidR="008D53AE">
        <w:t xml:space="preserve"> as well as making phone calls with these branded assets.</w:t>
      </w:r>
    </w:p>
    <w:p w14:paraId="55513DD4" w14:textId="77777777" w:rsidR="00787398" w:rsidRDefault="00787398" w:rsidP="002B3777">
      <w:pPr>
        <w:jc w:val="both"/>
      </w:pPr>
    </w:p>
    <w:p w14:paraId="5D1E4077" w14:textId="77777777" w:rsidR="00C23E96" w:rsidRDefault="00C23E96" w:rsidP="002B3777">
      <w:pPr>
        <w:jc w:val="both"/>
        <w:rPr>
          <w:b/>
          <w:bCs/>
        </w:rPr>
      </w:pPr>
      <w:r w:rsidRPr="00C23E96">
        <w:rPr>
          <w:b/>
          <w:bCs/>
        </w:rPr>
        <w:t>Section 3: Authorization of Branding Elements</w:t>
      </w:r>
    </w:p>
    <w:p w14:paraId="0A655579" w14:textId="77777777" w:rsidR="00C23E96" w:rsidRPr="00C23E96" w:rsidRDefault="00C23E96" w:rsidP="002B3777">
      <w:pPr>
        <w:jc w:val="both"/>
        <w:rPr>
          <w:b/>
          <w:bCs/>
        </w:rPr>
      </w:pPr>
    </w:p>
    <w:p w14:paraId="6C9BFD27" w14:textId="77777777" w:rsidR="00C23E96" w:rsidRDefault="00C23E96" w:rsidP="002B3777">
      <w:pPr>
        <w:jc w:val="both"/>
      </w:pPr>
      <w:r w:rsidRPr="00C23E96">
        <w:t>The following branded assets are authorized for use by the Authorized BPO in the BCID Service:</w:t>
      </w:r>
    </w:p>
    <w:p w14:paraId="1E666C07" w14:textId="77777777" w:rsidR="00C23E96" w:rsidRPr="00C23E96" w:rsidRDefault="00C23E96" w:rsidP="002B3777">
      <w:pPr>
        <w:jc w:val="both"/>
      </w:pPr>
    </w:p>
    <w:p w14:paraId="374BBEE6" w14:textId="77777777" w:rsidR="00C23E96" w:rsidRPr="00C23E96" w:rsidRDefault="00C23E96" w:rsidP="002B3777">
      <w:pPr>
        <w:numPr>
          <w:ilvl w:val="0"/>
          <w:numId w:val="4"/>
        </w:numPr>
        <w:jc w:val="both"/>
      </w:pPr>
      <w:r w:rsidRPr="00C23E96">
        <w:rPr>
          <w:b/>
          <w:bCs/>
        </w:rPr>
        <w:t>Display Name to be Used:</w:t>
      </w:r>
    </w:p>
    <w:p w14:paraId="6FE74F99" w14:textId="77777777" w:rsidR="00C23E96" w:rsidRPr="00C23E96" w:rsidRDefault="00C23E96" w:rsidP="002B3777">
      <w:pPr>
        <w:numPr>
          <w:ilvl w:val="0"/>
          <w:numId w:val="4"/>
        </w:numPr>
        <w:jc w:val="both"/>
      </w:pPr>
      <w:r w:rsidRPr="00C23E96">
        <w:rPr>
          <w:b/>
          <w:bCs/>
        </w:rPr>
        <w:t>Call Reason (if applicable):</w:t>
      </w:r>
    </w:p>
    <w:p w14:paraId="17E59CD1" w14:textId="77777777" w:rsidR="00C23E96" w:rsidRPr="00C23E96" w:rsidRDefault="00C23E96" w:rsidP="002B3777">
      <w:pPr>
        <w:numPr>
          <w:ilvl w:val="0"/>
          <w:numId w:val="4"/>
        </w:numPr>
        <w:jc w:val="both"/>
      </w:pPr>
      <w:r w:rsidRPr="00C23E96">
        <w:rPr>
          <w:b/>
          <w:bCs/>
        </w:rPr>
        <w:t>Logo Description (optional):</w:t>
      </w:r>
    </w:p>
    <w:p w14:paraId="26E86A30" w14:textId="77777777" w:rsidR="00C23E96" w:rsidRPr="00C23E96" w:rsidRDefault="00C23E96" w:rsidP="002B3777">
      <w:pPr>
        <w:jc w:val="both"/>
      </w:pPr>
    </w:p>
    <w:p w14:paraId="5EBDB7B2" w14:textId="014DFECA" w:rsidR="00C23E96" w:rsidRDefault="003A73A1" w:rsidP="002B3777">
      <w:pPr>
        <w:jc w:val="both"/>
        <w:rPr>
          <w:b/>
          <w:bCs/>
        </w:rPr>
      </w:pPr>
      <w:r w:rsidRPr="008E4A94">
        <w:rPr>
          <w:rFonts w:ascii="Segoe UI Symbol" w:hAnsi="Segoe UI Symbol" w:cs="Segoe UI Symbol"/>
        </w:rPr>
        <w:t>☐</w:t>
      </w:r>
      <w:r w:rsidR="00C23E96" w:rsidRPr="00C23E96">
        <w:rPr>
          <w:b/>
          <w:bCs/>
        </w:rPr>
        <w:t xml:space="preserve">  I affirm that I am authorized to approve the use of the branding assets listed above by the BPO listed in Section 2 for participation in the BCID ecosystem.</w:t>
      </w:r>
      <w:r w:rsidR="00E20118">
        <w:rPr>
          <w:b/>
          <w:bCs/>
        </w:rPr>
        <w:t xml:space="preserve"> I understand that I will be contacted to verify the legitimacy of this request.</w:t>
      </w:r>
    </w:p>
    <w:p w14:paraId="4A90226E" w14:textId="77777777" w:rsidR="00E97565" w:rsidRDefault="00E97565" w:rsidP="002B3777">
      <w:pPr>
        <w:jc w:val="both"/>
        <w:rPr>
          <w:b/>
          <w:bCs/>
        </w:rPr>
      </w:pPr>
    </w:p>
    <w:p w14:paraId="6B35E9A8" w14:textId="77777777" w:rsidR="008E4A94" w:rsidRDefault="008E4A94" w:rsidP="002B3777">
      <w:pPr>
        <w:jc w:val="both"/>
        <w:rPr>
          <w:b/>
          <w:bCs/>
        </w:rPr>
      </w:pPr>
    </w:p>
    <w:p w14:paraId="5D51B495" w14:textId="77777777" w:rsidR="008E4A94" w:rsidRDefault="008E4A94" w:rsidP="002B3777">
      <w:pPr>
        <w:jc w:val="both"/>
        <w:rPr>
          <w:b/>
          <w:bCs/>
        </w:rPr>
      </w:pPr>
      <w:r w:rsidRPr="008E4A94">
        <w:rPr>
          <w:b/>
          <w:bCs/>
        </w:rPr>
        <w:t>Section 4: Telephone Number Authorization</w:t>
      </w:r>
    </w:p>
    <w:p w14:paraId="1808F55A" w14:textId="77777777" w:rsidR="003A73A1" w:rsidRPr="008E4A94" w:rsidRDefault="003A73A1" w:rsidP="002B3777">
      <w:pPr>
        <w:jc w:val="both"/>
        <w:rPr>
          <w:b/>
          <w:bCs/>
        </w:rPr>
      </w:pPr>
    </w:p>
    <w:p w14:paraId="22899CE9" w14:textId="77777777" w:rsidR="008E4A94" w:rsidRDefault="008E4A94" w:rsidP="002B3777">
      <w:pPr>
        <w:jc w:val="both"/>
      </w:pPr>
      <w:r w:rsidRPr="008E4A94">
        <w:t>The TNs used by BCID Customer for use in the BCID Service may be authorized under the following frameworks:</w:t>
      </w:r>
    </w:p>
    <w:p w14:paraId="20DEF149" w14:textId="77777777" w:rsidR="003A73A1" w:rsidRPr="008E4A94" w:rsidRDefault="003A73A1" w:rsidP="002B3777">
      <w:pPr>
        <w:jc w:val="both"/>
      </w:pPr>
    </w:p>
    <w:p w14:paraId="145555E3" w14:textId="77777777" w:rsidR="008E4A94" w:rsidRPr="008E4A94" w:rsidRDefault="008E4A94" w:rsidP="002B3777">
      <w:pPr>
        <w:numPr>
          <w:ilvl w:val="0"/>
          <w:numId w:val="5"/>
        </w:numPr>
        <w:jc w:val="both"/>
      </w:pPr>
      <w:r w:rsidRPr="008E4A94">
        <w:rPr>
          <w:b/>
          <w:bCs/>
        </w:rPr>
        <w:t>Direct Assignment</w:t>
      </w:r>
      <w:r w:rsidRPr="008E4A94">
        <w:t xml:space="preserve"> – TNs assigned directly to BCID Customer by their OSP</w:t>
      </w:r>
    </w:p>
    <w:p w14:paraId="28CCA4A2" w14:textId="77777777" w:rsidR="008E4A94" w:rsidRDefault="008E4A94" w:rsidP="002B3777">
      <w:pPr>
        <w:numPr>
          <w:ilvl w:val="0"/>
          <w:numId w:val="5"/>
        </w:numPr>
        <w:jc w:val="both"/>
      </w:pPr>
      <w:r w:rsidRPr="008E4A94">
        <w:rPr>
          <w:b/>
          <w:bCs/>
        </w:rPr>
        <w:t>LOA Assignment</w:t>
      </w:r>
      <w:r w:rsidRPr="008E4A94">
        <w:t xml:space="preserve"> – TNs assigned to BCID Customer by a third-party provider, supported by a signed LOA</w:t>
      </w:r>
    </w:p>
    <w:p w14:paraId="2AA01C10" w14:textId="77777777" w:rsidR="003A73A1" w:rsidRPr="008E4A94" w:rsidRDefault="003A73A1" w:rsidP="002B3777">
      <w:pPr>
        <w:jc w:val="both"/>
      </w:pPr>
    </w:p>
    <w:p w14:paraId="4DD4930C" w14:textId="77777777" w:rsidR="008E4A94" w:rsidRDefault="008E4A94" w:rsidP="002B3777">
      <w:pPr>
        <w:jc w:val="both"/>
      </w:pPr>
      <w:r w:rsidRPr="008E4A94">
        <w:t xml:space="preserve">The BCID Customer’s full list of Direct Assignment TNs is attached hereto as </w:t>
      </w:r>
      <w:r w:rsidRPr="008E4A94">
        <w:rPr>
          <w:b/>
          <w:bCs/>
        </w:rPr>
        <w:t>Exhibit A</w:t>
      </w:r>
      <w:r w:rsidRPr="008E4A94">
        <w:t>.</w:t>
      </w:r>
      <w:r w:rsidRPr="008E4A94">
        <w:br/>
        <w:t xml:space="preserve">The BCID Customer’s full list of LOA Assignment TNs is attached hereto as </w:t>
      </w:r>
      <w:r w:rsidRPr="008E4A94">
        <w:rPr>
          <w:b/>
          <w:bCs/>
        </w:rPr>
        <w:t>Exhibit B</w:t>
      </w:r>
      <w:r w:rsidRPr="008E4A94">
        <w:t>.</w:t>
      </w:r>
    </w:p>
    <w:p w14:paraId="3EB72CE7" w14:textId="77777777" w:rsidR="003A73A1" w:rsidRPr="008E4A94" w:rsidRDefault="003A73A1" w:rsidP="002B3777">
      <w:pPr>
        <w:jc w:val="both"/>
      </w:pPr>
    </w:p>
    <w:p w14:paraId="6F1A160A" w14:textId="77777777" w:rsidR="008E4A94" w:rsidRPr="008E4A94" w:rsidRDefault="008E4A94" w:rsidP="002B3777">
      <w:pPr>
        <w:jc w:val="both"/>
        <w:rPr>
          <w:b/>
          <w:bCs/>
        </w:rPr>
      </w:pPr>
      <w:r w:rsidRPr="008E4A94">
        <w:rPr>
          <w:rFonts w:ascii="Segoe UI Symbol" w:hAnsi="Segoe UI Symbol" w:cs="Segoe UI Symbol"/>
          <w:b/>
          <w:bCs/>
        </w:rPr>
        <w:t>☐</w:t>
      </w:r>
      <w:r w:rsidRPr="008E4A94">
        <w:rPr>
          <w:b/>
          <w:bCs/>
        </w:rPr>
        <w:t xml:space="preserve"> Yes, I authorize the Authorized BPO listed in Section 2 and its designated partner agents to submit these TNs on behalf of my organization for validation and vetting within the BCID ecosystem.</w:t>
      </w:r>
    </w:p>
    <w:p w14:paraId="719F74B3" w14:textId="77777777" w:rsidR="008E4A94" w:rsidRPr="00C23E96" w:rsidRDefault="008E4A94" w:rsidP="002B3777">
      <w:pPr>
        <w:jc w:val="both"/>
      </w:pPr>
    </w:p>
    <w:p w14:paraId="5828F4E5" w14:textId="77777777" w:rsidR="00F42DA9" w:rsidRPr="003914BB" w:rsidRDefault="00F42DA9" w:rsidP="002B3777">
      <w:pPr>
        <w:jc w:val="both"/>
      </w:pPr>
      <w:r w:rsidRPr="003914BB">
        <w:t>This form must be signed by a BCID Customer employee who affirms they have the authority to sign agreements on behalf of the BCID Customer.</w:t>
      </w:r>
    </w:p>
    <w:p w14:paraId="2333AB04" w14:textId="77777777" w:rsidR="00C23E96" w:rsidRDefault="00C23E96" w:rsidP="002B3777">
      <w:pPr>
        <w:jc w:val="both"/>
      </w:pPr>
    </w:p>
    <w:p w14:paraId="17A08D5D" w14:textId="45851C0B" w:rsidR="00F42DA9" w:rsidRDefault="00F42DA9" w:rsidP="002B3777">
      <w:pPr>
        <w:jc w:val="both"/>
      </w:pPr>
      <w:r w:rsidRPr="00F42DA9">
        <w:t>By signing below, I affirm that I am authorized to approve the use of the branding assets and telephone numbers listed in this form and attached exhibits. I further authorize the BPO listed in Section 2, and its designated partner agents, to act on behalf of my organization to validate, vet, and submit our Branded Calling information for participation in the BCID ecosystem. I understand that the use of the BCID Service will be limited to the authorized Direct Assignment TNs and/or LOA Assignment TNs.</w:t>
      </w:r>
      <w:r w:rsidR="00082F81">
        <w:t xml:space="preserve"> This LOA will expire 12 months from the execution date.</w:t>
      </w:r>
    </w:p>
    <w:p w14:paraId="313A5B36" w14:textId="77777777" w:rsidR="00F42DA9" w:rsidRDefault="00F42DA9" w:rsidP="00775CF3"/>
    <w:p w14:paraId="654D141E" w14:textId="7F6B1037" w:rsidR="00082F81" w:rsidRDefault="00082F81" w:rsidP="00775CF3">
      <w:r>
        <w:t>Company Name</w:t>
      </w:r>
      <w:r w:rsidRPr="00C40D5A">
        <w:t>:__________</w:t>
      </w:r>
      <w:r>
        <w:t>____</w:t>
      </w:r>
    </w:p>
    <w:p w14:paraId="192E367B" w14:textId="1CFEC998" w:rsidR="00775CF3" w:rsidRDefault="00775CF3" w:rsidP="00775CF3">
      <w:r w:rsidRPr="00C40D5A">
        <w:t>Signature:  _______________</w:t>
      </w:r>
      <w:r w:rsidR="00082F81">
        <w:t>___</w:t>
      </w:r>
    </w:p>
    <w:p w14:paraId="4EA80D5E" w14:textId="7096B1CA" w:rsidR="00082F81" w:rsidRPr="00C40D5A" w:rsidRDefault="00082F81" w:rsidP="00775CF3">
      <w:r>
        <w:t>Printed Name</w:t>
      </w:r>
      <w:r w:rsidRPr="00C40D5A">
        <w:t>:__________</w:t>
      </w:r>
      <w:r>
        <w:t>______</w:t>
      </w:r>
    </w:p>
    <w:p w14:paraId="1CECB9A5" w14:textId="2009374B" w:rsidR="00775CF3" w:rsidRPr="00C40D5A" w:rsidRDefault="00775CF3" w:rsidP="00775CF3">
      <w:r w:rsidRPr="00C40D5A">
        <w:t>Date:____________________</w:t>
      </w:r>
      <w:r w:rsidR="00082F81">
        <w:t>___</w:t>
      </w:r>
    </w:p>
    <w:p w14:paraId="409AA1D1" w14:textId="77777777" w:rsidR="00775CF3" w:rsidRDefault="00775CF3" w:rsidP="00775CF3"/>
    <w:p w14:paraId="1942F6D5" w14:textId="3F96F429" w:rsidR="00082F81" w:rsidRPr="00C40D5A" w:rsidRDefault="00082F81" w:rsidP="00775CF3">
      <w:r>
        <w:t>Authorized BPO Company Name: _______________</w:t>
      </w:r>
      <w:r>
        <w:br/>
        <w:t>Date of</w:t>
      </w:r>
      <w:r w:rsidR="0008086A">
        <w:t xml:space="preserve"> Relationship Inception: __________________</w:t>
      </w:r>
    </w:p>
    <w:p w14:paraId="073EB595" w14:textId="77777777" w:rsidR="00775CF3" w:rsidRPr="00C40D5A" w:rsidRDefault="00775CF3" w:rsidP="00775CF3"/>
    <w:p w14:paraId="0BC8C2C4" w14:textId="77777777" w:rsidR="00775CF3" w:rsidRDefault="00775CF3" w:rsidP="00775CF3">
      <w:r w:rsidRPr="00C40D5A">
        <w:t xml:space="preserve">THIS MUST BE A HANDWRITTEN SIGNATURE AND MM/DD/YYYY </w:t>
      </w:r>
    </w:p>
    <w:p w14:paraId="2FE47E12" w14:textId="77777777" w:rsidR="00775CF3" w:rsidRDefault="00775CF3" w:rsidP="00775CF3"/>
    <w:p w14:paraId="6BC53A19" w14:textId="77777777" w:rsidR="00775CF3" w:rsidRDefault="00775CF3" w:rsidP="00775CF3">
      <w:r>
        <w:br w:type="page"/>
      </w:r>
    </w:p>
    <w:p w14:paraId="0852CED1" w14:textId="7942B74D" w:rsidR="00775CF3" w:rsidRDefault="00775CF3" w:rsidP="00775CF3">
      <w:pPr>
        <w:jc w:val="center"/>
        <w:rPr>
          <w:b/>
          <w:bCs/>
        </w:rPr>
      </w:pPr>
      <w:r>
        <w:rPr>
          <w:b/>
          <w:bCs/>
        </w:rPr>
        <w:lastRenderedPageBreak/>
        <w:t xml:space="preserve">Exhibit A </w:t>
      </w:r>
      <w:r w:rsidR="003930DB">
        <w:rPr>
          <w:b/>
          <w:bCs/>
        </w:rPr>
        <w:t>-</w:t>
      </w:r>
      <w:r w:rsidR="008C1D1D">
        <w:rPr>
          <w:b/>
          <w:bCs/>
        </w:rPr>
        <w:t xml:space="preserve"> </w:t>
      </w:r>
      <w:r w:rsidR="008C1D1D" w:rsidRPr="008C1D1D">
        <w:rPr>
          <w:b/>
          <w:bCs/>
        </w:rPr>
        <w:t>Direct Assignment TNs</w:t>
      </w:r>
    </w:p>
    <w:p w14:paraId="6BD4D39B" w14:textId="77777777" w:rsidR="00775CF3" w:rsidRDefault="00775CF3" w:rsidP="003930DB">
      <w:pPr>
        <w:jc w:val="center"/>
      </w:pPr>
      <w:r w:rsidRPr="00D736C8">
        <w:rPr>
          <w:b/>
          <w:bCs/>
        </w:rPr>
        <w:t>BCID Customer Direct Assignment TNs</w:t>
      </w:r>
    </w:p>
    <w:p w14:paraId="5EC6DD8A" w14:textId="77777777" w:rsidR="00775CF3" w:rsidRDefault="00775CF3" w:rsidP="00775CF3"/>
    <w:p w14:paraId="6F5D3A98" w14:textId="77777777" w:rsidR="00A63DA7" w:rsidRDefault="00A63DA7" w:rsidP="00A63DA7">
      <w:pPr>
        <w:rPr>
          <w:i/>
          <w:iCs/>
        </w:rPr>
      </w:pPr>
    </w:p>
    <w:p w14:paraId="3FFB1AD2" w14:textId="225699F6" w:rsidR="00A63DA7" w:rsidRPr="00A63DA7" w:rsidRDefault="00A63DA7" w:rsidP="00A63DA7">
      <w:r w:rsidRPr="00A63DA7">
        <w:rPr>
          <w:i/>
          <w:iCs/>
        </w:rPr>
        <w:t>(List of phone numbers the enterprise owns directly)</w:t>
      </w:r>
    </w:p>
    <w:p w14:paraId="3E0A0B0C" w14:textId="77777777" w:rsidR="00A63DA7" w:rsidRDefault="00A63DA7" w:rsidP="00A63DA7"/>
    <w:p w14:paraId="1F40CD59" w14:textId="5CA84273" w:rsidR="00A63DA7" w:rsidRPr="00A63DA7" w:rsidRDefault="00A63DA7" w:rsidP="00A63DA7">
      <w:r w:rsidRPr="00A63DA7">
        <w:t>e.g.</w:t>
      </w:r>
    </w:p>
    <w:p w14:paraId="141287C2" w14:textId="77777777" w:rsidR="00A63DA7" w:rsidRPr="00A63DA7" w:rsidRDefault="00A63DA7" w:rsidP="00A63DA7">
      <w:pPr>
        <w:numPr>
          <w:ilvl w:val="0"/>
          <w:numId w:val="6"/>
        </w:numPr>
      </w:pPr>
      <w:r w:rsidRPr="00A63DA7">
        <w:t>212-555-0101</w:t>
      </w:r>
    </w:p>
    <w:p w14:paraId="25EEC856" w14:textId="77777777" w:rsidR="00A63DA7" w:rsidRPr="00A63DA7" w:rsidRDefault="00A63DA7" w:rsidP="00A63DA7">
      <w:pPr>
        <w:numPr>
          <w:ilvl w:val="0"/>
          <w:numId w:val="6"/>
        </w:numPr>
      </w:pPr>
      <w:r w:rsidRPr="00A63DA7">
        <w:t>646-555-1234</w:t>
      </w:r>
    </w:p>
    <w:p w14:paraId="0E2DD745" w14:textId="61BA37CA" w:rsidR="00775CF3" w:rsidRPr="00D736C8" w:rsidRDefault="00775CF3" w:rsidP="00775CF3"/>
    <w:p w14:paraId="0FA82745" w14:textId="77777777" w:rsidR="00775CF3" w:rsidRDefault="00775CF3" w:rsidP="00775CF3"/>
    <w:p w14:paraId="40F73432" w14:textId="77777777" w:rsidR="00775CF3" w:rsidRDefault="00775CF3" w:rsidP="00775CF3"/>
    <w:p w14:paraId="669A297E" w14:textId="77777777" w:rsidR="00775CF3" w:rsidRDefault="00775CF3" w:rsidP="00775CF3"/>
    <w:p w14:paraId="4336C3FB" w14:textId="77777777" w:rsidR="00775CF3" w:rsidRDefault="00775CF3" w:rsidP="00775CF3">
      <w:r>
        <w:br w:type="page"/>
      </w:r>
    </w:p>
    <w:p w14:paraId="27093BAB" w14:textId="71EF03E4" w:rsidR="00775CF3" w:rsidRDefault="00775CF3" w:rsidP="00775CF3">
      <w:pPr>
        <w:jc w:val="center"/>
        <w:rPr>
          <w:b/>
          <w:bCs/>
        </w:rPr>
      </w:pPr>
      <w:r>
        <w:rPr>
          <w:b/>
          <w:bCs/>
        </w:rPr>
        <w:lastRenderedPageBreak/>
        <w:t>Exhibit B</w:t>
      </w:r>
      <w:r w:rsidR="00A63DA7">
        <w:rPr>
          <w:b/>
          <w:bCs/>
        </w:rPr>
        <w:t xml:space="preserve"> – loa assignments TNs</w:t>
      </w:r>
    </w:p>
    <w:p w14:paraId="2842CD8A" w14:textId="77777777" w:rsidR="00775CF3" w:rsidRDefault="00775CF3" w:rsidP="00775CF3">
      <w:pPr>
        <w:jc w:val="center"/>
        <w:rPr>
          <w:b/>
          <w:bCs/>
        </w:rPr>
      </w:pPr>
      <w:r w:rsidRPr="00D736C8">
        <w:rPr>
          <w:b/>
          <w:bCs/>
        </w:rPr>
        <w:t xml:space="preserve">BCID Customer </w:t>
      </w:r>
      <w:r>
        <w:rPr>
          <w:b/>
          <w:bCs/>
        </w:rPr>
        <w:t>LOA</w:t>
      </w:r>
      <w:r w:rsidRPr="00D736C8">
        <w:rPr>
          <w:b/>
          <w:bCs/>
        </w:rPr>
        <w:t xml:space="preserve"> Assignment TNs</w:t>
      </w:r>
    </w:p>
    <w:p w14:paraId="25D3E660" w14:textId="77777777" w:rsidR="00775CF3" w:rsidRDefault="00775CF3" w:rsidP="00775CF3"/>
    <w:p w14:paraId="6EB50ACE" w14:textId="77777777" w:rsidR="002B3777" w:rsidRDefault="002B3777" w:rsidP="00775CF3"/>
    <w:p w14:paraId="31D61A80" w14:textId="77777777" w:rsidR="002B3777" w:rsidRDefault="002B3777" w:rsidP="002B3777">
      <w:pPr>
        <w:jc w:val="both"/>
        <w:rPr>
          <w:i/>
          <w:iCs/>
        </w:rPr>
      </w:pPr>
      <w:r w:rsidRPr="002B3777">
        <w:rPr>
          <w:i/>
          <w:iCs/>
        </w:rPr>
        <w:t>(List of phone numbers provisioned under another carrier or partner, with a separate LOA)</w:t>
      </w:r>
    </w:p>
    <w:p w14:paraId="316B81E7" w14:textId="77777777" w:rsidR="002B3777" w:rsidRPr="002B3777" w:rsidRDefault="002B3777" w:rsidP="002B3777"/>
    <w:p w14:paraId="7DC366C7" w14:textId="77777777" w:rsidR="002B3777" w:rsidRPr="002B3777" w:rsidRDefault="002B3777" w:rsidP="002B3777">
      <w:r w:rsidRPr="002B3777">
        <w:t>e.g.</w:t>
      </w:r>
    </w:p>
    <w:p w14:paraId="4C4AEF08" w14:textId="77777777" w:rsidR="002B3777" w:rsidRPr="002B3777" w:rsidRDefault="002B3777" w:rsidP="002B3777">
      <w:pPr>
        <w:numPr>
          <w:ilvl w:val="0"/>
          <w:numId w:val="7"/>
        </w:numPr>
      </w:pPr>
      <w:r w:rsidRPr="002B3777">
        <w:t>347-555-7890</w:t>
      </w:r>
    </w:p>
    <w:p w14:paraId="71C0E0CB" w14:textId="77777777" w:rsidR="002B3777" w:rsidRPr="002B3777" w:rsidRDefault="002B3777" w:rsidP="002B3777">
      <w:pPr>
        <w:numPr>
          <w:ilvl w:val="0"/>
          <w:numId w:val="7"/>
        </w:numPr>
      </w:pPr>
      <w:r w:rsidRPr="002B3777">
        <w:t>718-555-4567</w:t>
      </w:r>
    </w:p>
    <w:p w14:paraId="4D39B00A" w14:textId="4A0EB8D8" w:rsidR="00775CF3" w:rsidRPr="00A84F87" w:rsidRDefault="00775CF3" w:rsidP="00775CF3"/>
    <w:p w14:paraId="18A1E0E7" w14:textId="77777777" w:rsidR="00F07084" w:rsidRDefault="00F07084"/>
    <w:sectPr w:rsidR="00F07084" w:rsidSect="00775CF3">
      <w:pgSz w:w="12240" w:h="15840"/>
      <w:pgMar w:top="1440" w:right="1800" w:bottom="1440" w:left="1800" w:header="720" w:footer="73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1FF6"/>
    <w:multiLevelType w:val="multilevel"/>
    <w:tmpl w:val="D678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64174"/>
    <w:multiLevelType w:val="multilevel"/>
    <w:tmpl w:val="89A4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6401F"/>
    <w:multiLevelType w:val="multilevel"/>
    <w:tmpl w:val="5BF4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917CD"/>
    <w:multiLevelType w:val="multilevel"/>
    <w:tmpl w:val="7A38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C65DDD"/>
    <w:multiLevelType w:val="multilevel"/>
    <w:tmpl w:val="8414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082146"/>
    <w:multiLevelType w:val="multilevel"/>
    <w:tmpl w:val="630C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F65943"/>
    <w:multiLevelType w:val="multilevel"/>
    <w:tmpl w:val="51C45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6400953">
    <w:abstractNumId w:val="1"/>
  </w:num>
  <w:num w:numId="2" w16cid:durableId="615258392">
    <w:abstractNumId w:val="4"/>
  </w:num>
  <w:num w:numId="3" w16cid:durableId="1072855254">
    <w:abstractNumId w:val="0"/>
  </w:num>
  <w:num w:numId="4" w16cid:durableId="1606762772">
    <w:abstractNumId w:val="2"/>
  </w:num>
  <w:num w:numId="5" w16cid:durableId="1196653822">
    <w:abstractNumId w:val="6"/>
  </w:num>
  <w:num w:numId="6" w16cid:durableId="605893913">
    <w:abstractNumId w:val="5"/>
  </w:num>
  <w:num w:numId="7" w16cid:durableId="1888639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F3"/>
    <w:rsid w:val="000547A6"/>
    <w:rsid w:val="0008086A"/>
    <w:rsid w:val="00082F81"/>
    <w:rsid w:val="000B0BE5"/>
    <w:rsid w:val="002B3777"/>
    <w:rsid w:val="003241A4"/>
    <w:rsid w:val="003914BB"/>
    <w:rsid w:val="003930DB"/>
    <w:rsid w:val="003A73A1"/>
    <w:rsid w:val="004331B8"/>
    <w:rsid w:val="00622285"/>
    <w:rsid w:val="0067170A"/>
    <w:rsid w:val="006C4E27"/>
    <w:rsid w:val="006D602D"/>
    <w:rsid w:val="007130AA"/>
    <w:rsid w:val="007203FD"/>
    <w:rsid w:val="00775CF3"/>
    <w:rsid w:val="00787398"/>
    <w:rsid w:val="00790489"/>
    <w:rsid w:val="007D3A07"/>
    <w:rsid w:val="00873D12"/>
    <w:rsid w:val="00882216"/>
    <w:rsid w:val="008C1D1D"/>
    <w:rsid w:val="008D53AE"/>
    <w:rsid w:val="008E4A94"/>
    <w:rsid w:val="0099604B"/>
    <w:rsid w:val="009F398F"/>
    <w:rsid w:val="00A57728"/>
    <w:rsid w:val="00A63DA7"/>
    <w:rsid w:val="00AE395C"/>
    <w:rsid w:val="00B06634"/>
    <w:rsid w:val="00B53B38"/>
    <w:rsid w:val="00BC5251"/>
    <w:rsid w:val="00C061F5"/>
    <w:rsid w:val="00C23E96"/>
    <w:rsid w:val="00CF4630"/>
    <w:rsid w:val="00DB463A"/>
    <w:rsid w:val="00E20118"/>
    <w:rsid w:val="00E73660"/>
    <w:rsid w:val="00E97565"/>
    <w:rsid w:val="00F07084"/>
    <w:rsid w:val="00F42DA9"/>
    <w:rsid w:val="00F507CC"/>
    <w:rsid w:val="00FB6135"/>
    <w:rsid w:val="00FD787C"/>
    <w:rsid w:val="00FF2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E870"/>
  <w15:chartTrackingRefBased/>
  <w15:docId w15:val="{B99B43D6-2B21-4041-B01A-B0438F685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CF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75CF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5CF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5CF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5CF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75CF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75CF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75CF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75CF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75CF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C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C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C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C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C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CF3"/>
    <w:rPr>
      <w:rFonts w:eastAsiaTheme="majorEastAsia" w:cstheme="majorBidi"/>
      <w:color w:val="272727" w:themeColor="text1" w:themeTint="D8"/>
    </w:rPr>
  </w:style>
  <w:style w:type="paragraph" w:styleId="Title">
    <w:name w:val="Title"/>
    <w:basedOn w:val="Normal"/>
    <w:next w:val="Normal"/>
    <w:link w:val="TitleChar"/>
    <w:uiPriority w:val="10"/>
    <w:qFormat/>
    <w:rsid w:val="00775CF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5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CF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5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CF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75CF3"/>
    <w:rPr>
      <w:i/>
      <w:iCs/>
      <w:color w:val="404040" w:themeColor="text1" w:themeTint="BF"/>
    </w:rPr>
  </w:style>
  <w:style w:type="paragraph" w:styleId="ListParagraph">
    <w:name w:val="List Paragraph"/>
    <w:basedOn w:val="Normal"/>
    <w:uiPriority w:val="34"/>
    <w:qFormat/>
    <w:rsid w:val="00775CF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775CF3"/>
    <w:rPr>
      <w:i/>
      <w:iCs/>
      <w:color w:val="0F4761" w:themeColor="accent1" w:themeShade="BF"/>
    </w:rPr>
  </w:style>
  <w:style w:type="paragraph" w:styleId="IntenseQuote">
    <w:name w:val="Intense Quote"/>
    <w:basedOn w:val="Normal"/>
    <w:next w:val="Normal"/>
    <w:link w:val="IntenseQuoteChar"/>
    <w:uiPriority w:val="30"/>
    <w:qFormat/>
    <w:rsid w:val="00775CF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75CF3"/>
    <w:rPr>
      <w:i/>
      <w:iCs/>
      <w:color w:val="0F4761" w:themeColor="accent1" w:themeShade="BF"/>
    </w:rPr>
  </w:style>
  <w:style w:type="character" w:styleId="IntenseReference">
    <w:name w:val="Intense Reference"/>
    <w:basedOn w:val="DefaultParagraphFont"/>
    <w:uiPriority w:val="32"/>
    <w:qFormat/>
    <w:rsid w:val="00775C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5da49cf-0d13-4dcf-95b6-146aa1488629}" enabled="1" method="Privileged" siteId="{f7ef0a86-3179-47cc-8497-f3b5dd0d29fa}" removed="0"/>
</clbl:labelList>
</file>

<file path=docProps/app.xml><?xml version="1.0" encoding="utf-8"?>
<Properties xmlns="http://schemas.openxmlformats.org/officeDocument/2006/extended-properties" xmlns:vt="http://schemas.openxmlformats.org/officeDocument/2006/docPropsVTypes">
  <Template>Normal.dotm</Template>
  <TotalTime>40</TotalTime>
  <Pages>4</Pages>
  <Words>538</Words>
  <Characters>2973</Characters>
  <Application>Microsoft Office Word</Application>
  <DocSecurity>0</DocSecurity>
  <Lines>109</Lines>
  <Paragraphs>49</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Holloway</dc:creator>
  <cp:keywords/>
  <dc:description/>
  <cp:lastModifiedBy>Frederic Mottiat</cp:lastModifiedBy>
  <cp:revision>34</cp:revision>
  <dcterms:created xsi:type="dcterms:W3CDTF">2025-04-21T19:13:00Z</dcterms:created>
  <dcterms:modified xsi:type="dcterms:W3CDTF">2026-03-24T10:17:00Z</dcterms:modified>
</cp:coreProperties>
</file>